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45" w:rsidRPr="00DA4715" w:rsidRDefault="00D26221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Положение устанавливает принципы и порядок организации, проведение и подведения итогов конкурсу </w:t>
      </w:r>
      <w:r w:rsidRPr="00DA4715">
        <w:rPr>
          <w:rFonts w:ascii="Times New Roman" w:hAnsi="Times New Roman" w:cs="Times New Roman"/>
          <w:b/>
          <w:sz w:val="24"/>
          <w:szCs w:val="24"/>
        </w:rPr>
        <w:t>«</w:t>
      </w:r>
      <w:r w:rsidR="00DA4715" w:rsidRPr="00DA4715">
        <w:rPr>
          <w:rFonts w:ascii="Times New Roman" w:hAnsi="Times New Roman" w:cs="Times New Roman"/>
          <w:b/>
          <w:sz w:val="24"/>
          <w:szCs w:val="24"/>
          <w:lang w:val="en-US"/>
        </w:rPr>
        <w:t>Caspian</w:t>
      </w:r>
      <w:r w:rsidR="00DA4715" w:rsidRPr="00DA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15" w:rsidRPr="00DA4715">
        <w:rPr>
          <w:rFonts w:ascii="Times New Roman" w:hAnsi="Times New Roman" w:cs="Times New Roman"/>
          <w:b/>
          <w:sz w:val="24"/>
          <w:szCs w:val="24"/>
          <w:lang w:val="en-US"/>
        </w:rPr>
        <w:t>Dream</w:t>
      </w:r>
      <w:r w:rsidR="00DA4715" w:rsidRPr="00DA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15" w:rsidRPr="00DA4715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Pr="00DA4715">
        <w:rPr>
          <w:rFonts w:ascii="Times New Roman" w:hAnsi="Times New Roman" w:cs="Times New Roman"/>
          <w:b/>
          <w:sz w:val="24"/>
          <w:szCs w:val="24"/>
        </w:rPr>
        <w:t>»</w:t>
      </w:r>
      <w:r w:rsidRPr="00DA4715">
        <w:rPr>
          <w:rFonts w:ascii="Times New Roman" w:hAnsi="Times New Roman" w:cs="Times New Roman"/>
          <w:sz w:val="24"/>
          <w:szCs w:val="24"/>
        </w:rPr>
        <w:t xml:space="preserve"> (далее-Конкурс).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Конкурс проводится с целью выявления наиболее талантливых абитуриентов, поступающих в </w:t>
      </w:r>
      <w:r w:rsidR="00DA4715">
        <w:rPr>
          <w:rFonts w:ascii="Times New Roman" w:hAnsi="Times New Roman" w:cs="Times New Roman"/>
          <w:sz w:val="24"/>
          <w:szCs w:val="24"/>
        </w:rPr>
        <w:t>«</w:t>
      </w:r>
      <w:r w:rsidRPr="00DA4715">
        <w:rPr>
          <w:rFonts w:ascii="Times New Roman" w:hAnsi="Times New Roman" w:cs="Times New Roman"/>
          <w:sz w:val="24"/>
          <w:szCs w:val="24"/>
        </w:rPr>
        <w:t>Каспийский общественный университет</w:t>
      </w:r>
      <w:r w:rsidR="00DA4715">
        <w:rPr>
          <w:rFonts w:ascii="Times New Roman" w:hAnsi="Times New Roman" w:cs="Times New Roman"/>
          <w:sz w:val="24"/>
          <w:szCs w:val="24"/>
        </w:rPr>
        <w:t>»</w:t>
      </w:r>
      <w:r w:rsidRPr="00DA4715">
        <w:rPr>
          <w:rFonts w:ascii="Times New Roman" w:hAnsi="Times New Roman" w:cs="Times New Roman"/>
          <w:sz w:val="24"/>
          <w:szCs w:val="24"/>
        </w:rPr>
        <w:t xml:space="preserve"> (далее - «Университет»), способных обучаться по специальной программе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>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Победителям Конкурса предоставляется обучение</w:t>
      </w:r>
      <w:r w:rsidR="002F243D">
        <w:rPr>
          <w:rFonts w:ascii="Times New Roman" w:hAnsi="Times New Roman" w:cs="Times New Roman"/>
          <w:sz w:val="24"/>
          <w:szCs w:val="24"/>
        </w:rPr>
        <w:t xml:space="preserve"> на основе предоставляемого </w:t>
      </w:r>
      <w:bookmarkStart w:id="0" w:name="_GoBack"/>
      <w:bookmarkEnd w:id="0"/>
      <w:r w:rsidR="002F243D">
        <w:rPr>
          <w:rFonts w:ascii="Times New Roman" w:hAnsi="Times New Roman" w:cs="Times New Roman"/>
          <w:sz w:val="24"/>
          <w:szCs w:val="24"/>
        </w:rPr>
        <w:t>гранта</w:t>
      </w:r>
      <w:r w:rsidRPr="00DA4715">
        <w:rPr>
          <w:rFonts w:ascii="Times New Roman" w:hAnsi="Times New Roman" w:cs="Times New Roman"/>
          <w:sz w:val="24"/>
          <w:szCs w:val="24"/>
        </w:rPr>
        <w:t xml:space="preserve"> по трехъязычной (казахский, русский, английский) специальной программе Университета на базе Высшей школы права «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Әділет</w:t>
      </w:r>
      <w:r w:rsidRPr="00DA4715">
        <w:rPr>
          <w:rFonts w:ascii="Times New Roman" w:hAnsi="Times New Roman" w:cs="Times New Roman"/>
          <w:sz w:val="24"/>
          <w:szCs w:val="24"/>
        </w:rPr>
        <w:t xml:space="preserve">» по </w:t>
      </w:r>
      <w:r w:rsidR="00AF5F11">
        <w:rPr>
          <w:rFonts w:ascii="Times New Roman" w:hAnsi="Times New Roman" w:cs="Times New Roman"/>
          <w:sz w:val="24"/>
          <w:szCs w:val="24"/>
          <w:lang w:val="kk-KZ"/>
        </w:rPr>
        <w:t>образовательной программе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</w:t>
      </w:r>
      <w:r w:rsidRPr="004656E8">
        <w:rPr>
          <w:rFonts w:ascii="Times New Roman" w:hAnsi="Times New Roman" w:cs="Times New Roman"/>
          <w:b/>
          <w:sz w:val="24"/>
          <w:szCs w:val="24"/>
        </w:rPr>
        <w:t>«</w:t>
      </w:r>
      <w:r w:rsidR="002F243D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 xml:space="preserve">Юриспруденция </w:t>
      </w:r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будущего (</w:t>
      </w:r>
      <w:proofErr w:type="spellStart"/>
      <w:proofErr w:type="gramStart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М</w:t>
      </w:r>
      <w:proofErr w:type="gramEnd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ultilingual</w:t>
      </w:r>
      <w:proofErr w:type="spellEnd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 xml:space="preserve"> </w:t>
      </w:r>
      <w:proofErr w:type="spellStart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model</w:t>
      </w:r>
      <w:proofErr w:type="spellEnd"/>
      <w:r w:rsidR="004656E8" w:rsidRPr="004656E8">
        <w:rPr>
          <w:rFonts w:ascii="Times New Roman" w:hAnsi="Times New Roman" w:cs="Times New Roman"/>
          <w:b/>
          <w:color w:val="191D22"/>
          <w:sz w:val="24"/>
          <w:szCs w:val="24"/>
          <w:shd w:val="clear" w:color="auto" w:fill="FAFBFC"/>
        </w:rPr>
        <w:t>)</w:t>
      </w:r>
      <w:r w:rsidRPr="004656E8">
        <w:rPr>
          <w:rFonts w:ascii="Times New Roman" w:hAnsi="Times New Roman" w:cs="Times New Roman"/>
          <w:b/>
          <w:sz w:val="24"/>
          <w:szCs w:val="24"/>
        </w:rPr>
        <w:t>».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Задачами конкурса являются поддержка и стимулирование абитуриентов к получению качественного высшего образования, соответствующего требованиям современного рынка труда.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Язык проведения Конкурса: казахский, русский, английский.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Организатором Конкурса является Учреждение образования «Каспийский общественный университет» (далее - «Организатор»).</w:t>
      </w:r>
    </w:p>
    <w:p w:rsidR="00D26221" w:rsidRPr="00DA4715" w:rsidRDefault="00D26221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26221" w:rsidRPr="00DA4715" w:rsidRDefault="00D26221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Участниками конкурса могут быть:</w:t>
      </w:r>
    </w:p>
    <w:p w:rsidR="00D26221" w:rsidRPr="00AF5F11" w:rsidRDefault="00D26221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колледжей, поступающие по сокращенной форме обучения, с наличием 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не менее 50 баллов по комплексному тестированию (КТ);</w:t>
      </w:r>
    </w:p>
    <w:p w:rsidR="00D26221" w:rsidRPr="004656E8" w:rsidRDefault="00D26221" w:rsidP="004656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средних школ, с наличием </w:t>
      </w:r>
      <w:r w:rsidR="002F243D">
        <w:rPr>
          <w:rFonts w:ascii="Times New Roman" w:hAnsi="Times New Roman" w:cs="Times New Roman"/>
          <w:sz w:val="24"/>
          <w:szCs w:val="24"/>
          <w:u w:val="single"/>
        </w:rPr>
        <w:t>не менее 9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0 баллов по Единому национальному тестированию (ЕНТ);</w:t>
      </w:r>
    </w:p>
    <w:p w:rsidR="00D26221" w:rsidRPr="004656E8" w:rsidRDefault="00D26221" w:rsidP="004656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колледжей и средних школ прошлых лет, с наличием баллов </w:t>
      </w:r>
      <w:r w:rsidR="002F243D">
        <w:rPr>
          <w:rFonts w:ascii="Times New Roman" w:hAnsi="Times New Roman" w:cs="Times New Roman"/>
          <w:sz w:val="24"/>
          <w:szCs w:val="24"/>
          <w:u w:val="single"/>
        </w:rPr>
        <w:t>не менее 9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0 баллов по ЕНТ и КТ</w:t>
      </w:r>
      <w:r w:rsidR="004656E8" w:rsidRPr="004656E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26221" w:rsidRPr="004656E8" w:rsidRDefault="00D26221" w:rsidP="004656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— выпускники Назарбаев интеллектуальной школы </w:t>
      </w:r>
      <w:r w:rsidR="002F243D">
        <w:rPr>
          <w:rFonts w:ascii="Times New Roman" w:hAnsi="Times New Roman" w:cs="Times New Roman"/>
          <w:sz w:val="24"/>
          <w:szCs w:val="24"/>
          <w:u w:val="single"/>
        </w:rPr>
        <w:t>не менее 9</w:t>
      </w:r>
      <w:r w:rsidRPr="004656E8">
        <w:rPr>
          <w:rFonts w:ascii="Times New Roman" w:hAnsi="Times New Roman" w:cs="Times New Roman"/>
          <w:sz w:val="24"/>
          <w:szCs w:val="24"/>
          <w:u w:val="single"/>
        </w:rPr>
        <w:t>0 баллов по Единому национальному тестированию (ЕНТ).</w:t>
      </w:r>
    </w:p>
    <w:p w:rsidR="00D26221" w:rsidRPr="00DA4715" w:rsidRDefault="004656E8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221" w:rsidRPr="00DA4715">
        <w:rPr>
          <w:rFonts w:ascii="Times New Roman" w:hAnsi="Times New Roman" w:cs="Times New Roman"/>
          <w:sz w:val="24"/>
          <w:szCs w:val="24"/>
        </w:rPr>
        <w:t>Зая</w:t>
      </w:r>
      <w:r w:rsidR="006C6C80" w:rsidRPr="00DA4715">
        <w:rPr>
          <w:rFonts w:ascii="Times New Roman" w:hAnsi="Times New Roman" w:cs="Times New Roman"/>
          <w:sz w:val="24"/>
          <w:szCs w:val="24"/>
        </w:rPr>
        <w:t>в</w:t>
      </w:r>
      <w:r w:rsidR="00D26221" w:rsidRPr="00DA4715">
        <w:rPr>
          <w:rFonts w:ascii="Times New Roman" w:hAnsi="Times New Roman" w:cs="Times New Roman"/>
          <w:sz w:val="24"/>
          <w:szCs w:val="24"/>
        </w:rPr>
        <w:t>ка на участие в Конкурсе подается на русско</w:t>
      </w:r>
      <w:r w:rsidR="006C6C80" w:rsidRPr="00DA4715">
        <w:rPr>
          <w:rFonts w:ascii="Times New Roman" w:hAnsi="Times New Roman" w:cs="Times New Roman"/>
          <w:sz w:val="24"/>
          <w:szCs w:val="24"/>
        </w:rPr>
        <w:t>м языке по установленной форме.</w:t>
      </w:r>
    </w:p>
    <w:p w:rsidR="006C6C80" w:rsidRPr="00DA4715" w:rsidRDefault="004656E8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C80" w:rsidRPr="00DA4715">
        <w:rPr>
          <w:rFonts w:ascii="Times New Roman" w:hAnsi="Times New Roman" w:cs="Times New Roman"/>
          <w:sz w:val="24"/>
          <w:szCs w:val="24"/>
        </w:rPr>
        <w:t>Заявка направляется на адрес электронной почты:</w:t>
      </w:r>
      <w:r w:rsidRPr="00465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caspiand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ream</w:t>
      </w:r>
      <w:proofErr w:type="spellEnd"/>
      <w:r w:rsidRPr="00DA471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6C6C80" w:rsidRPr="00DA4715" w:rsidRDefault="004656E8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C80" w:rsidRPr="00DA4715">
        <w:rPr>
          <w:rFonts w:ascii="Times New Roman" w:hAnsi="Times New Roman" w:cs="Times New Roman"/>
          <w:sz w:val="24"/>
          <w:szCs w:val="24"/>
        </w:rPr>
        <w:t>Срок подачи заявки ежегодно устанавливаются приказом.</w:t>
      </w:r>
    </w:p>
    <w:p w:rsidR="006C6C80" w:rsidRPr="00DA4715" w:rsidRDefault="006C6C80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Участники, предоставившие неполную или недостоверную информацию, </w:t>
      </w:r>
      <w:r w:rsidRPr="00AF5F11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DA4715">
        <w:rPr>
          <w:rFonts w:ascii="Times New Roman" w:hAnsi="Times New Roman" w:cs="Times New Roman"/>
          <w:sz w:val="24"/>
          <w:szCs w:val="24"/>
        </w:rPr>
        <w:t>лишены права участия в Конкурсе.</w:t>
      </w:r>
    </w:p>
    <w:p w:rsidR="006C6C80" w:rsidRPr="00DA4715" w:rsidRDefault="006C6C80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15">
        <w:rPr>
          <w:rFonts w:ascii="Times New Roman" w:hAnsi="Times New Roman" w:cs="Times New Roman"/>
          <w:b/>
          <w:sz w:val="24"/>
          <w:szCs w:val="24"/>
        </w:rPr>
        <w:t>Порядок, формы и сроки проведения Конкурса</w:t>
      </w:r>
    </w:p>
    <w:p w:rsidR="006C6C80" w:rsidRPr="00DA4715" w:rsidRDefault="006C6C80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Для подготовки и проведения Конкурса, Организатор создает Рабочую Комиссию (дале</w:t>
      </w:r>
      <w:proofErr w:type="gramStart"/>
      <w:r w:rsidRPr="00DA471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A4715">
        <w:rPr>
          <w:rFonts w:ascii="Times New Roman" w:hAnsi="Times New Roman" w:cs="Times New Roman"/>
          <w:sz w:val="24"/>
          <w:szCs w:val="24"/>
        </w:rPr>
        <w:t>«</w:t>
      </w:r>
      <w:r w:rsidRPr="00DA4715">
        <w:rPr>
          <w:rFonts w:ascii="Times New Roman" w:hAnsi="Times New Roman" w:cs="Times New Roman"/>
          <w:sz w:val="24"/>
          <w:szCs w:val="24"/>
        </w:rPr>
        <w:t>Комиссия</w:t>
      </w:r>
      <w:r w:rsidR="00DA4715">
        <w:rPr>
          <w:rFonts w:ascii="Times New Roman" w:hAnsi="Times New Roman" w:cs="Times New Roman"/>
          <w:sz w:val="24"/>
          <w:szCs w:val="24"/>
        </w:rPr>
        <w:t>»</w:t>
      </w:r>
      <w:r w:rsidRPr="00DA4715">
        <w:rPr>
          <w:rFonts w:ascii="Times New Roman" w:hAnsi="Times New Roman" w:cs="Times New Roman"/>
          <w:sz w:val="24"/>
          <w:szCs w:val="24"/>
        </w:rPr>
        <w:t>).</w:t>
      </w:r>
    </w:p>
    <w:p w:rsidR="006C6C80" w:rsidRPr="00DA4715" w:rsidRDefault="006C6C80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lastRenderedPageBreak/>
        <w:t xml:space="preserve">Состав Комиссии формируется из числа ведущих казахстанских ученых-юристов, заслуженных деятелей в области Юриспруденции, опытных и высококвалифицированных преподавателей и сотрудников Университета, а также представителей юридических компаний. </w:t>
      </w:r>
    </w:p>
    <w:p w:rsidR="006C6C80" w:rsidRPr="004656E8" w:rsidRDefault="00F41A9D" w:rsidP="004656E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E8">
        <w:rPr>
          <w:rFonts w:ascii="Times New Roman" w:hAnsi="Times New Roman" w:cs="Times New Roman"/>
          <w:b/>
          <w:sz w:val="24"/>
          <w:szCs w:val="24"/>
        </w:rPr>
        <w:t>Конкурс проводится в три этапа.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15">
        <w:rPr>
          <w:rFonts w:ascii="Times New Roman" w:hAnsi="Times New Roman" w:cs="Times New Roman"/>
          <w:sz w:val="24"/>
          <w:szCs w:val="24"/>
        </w:rPr>
        <w:t>Первый этап</w:t>
      </w:r>
      <w:r w:rsidR="004656E8">
        <w:rPr>
          <w:rFonts w:ascii="Times New Roman" w:hAnsi="Times New Roman" w:cs="Times New Roman"/>
          <w:sz w:val="24"/>
          <w:szCs w:val="24"/>
        </w:rPr>
        <w:t xml:space="preserve">: </w:t>
      </w:r>
      <w:r w:rsidRPr="00DA4715">
        <w:rPr>
          <w:rFonts w:ascii="Times New Roman" w:hAnsi="Times New Roman" w:cs="Times New Roman"/>
          <w:sz w:val="24"/>
          <w:szCs w:val="24"/>
        </w:rPr>
        <w:t>эссе по установленной форме (скачать). Объем эссе</w:t>
      </w:r>
      <w:r w:rsidR="00DA4715">
        <w:rPr>
          <w:rFonts w:ascii="Times New Roman" w:hAnsi="Times New Roman" w:cs="Times New Roman"/>
          <w:sz w:val="24"/>
          <w:szCs w:val="24"/>
        </w:rPr>
        <w:t xml:space="preserve"> </w:t>
      </w:r>
      <w:r w:rsidRPr="00DA4715">
        <w:rPr>
          <w:rFonts w:ascii="Times New Roman" w:hAnsi="Times New Roman" w:cs="Times New Roman"/>
          <w:sz w:val="24"/>
          <w:szCs w:val="24"/>
        </w:rPr>
        <w:t xml:space="preserve">- </w:t>
      </w:r>
      <w:r w:rsidRPr="00DA4715">
        <w:rPr>
          <w:rFonts w:ascii="Times New Roman" w:hAnsi="Times New Roman" w:cs="Times New Roman"/>
          <w:b/>
          <w:sz w:val="24"/>
          <w:szCs w:val="24"/>
          <w:u w:val="single"/>
        </w:rPr>
        <w:t>не менее 1000 слов и не более 1200 слов.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Готовые работы (эссе) </w:t>
      </w:r>
      <w:r w:rsidR="00DA4715" w:rsidRPr="00DA4715">
        <w:rPr>
          <w:rFonts w:ascii="Times New Roman" w:hAnsi="Times New Roman" w:cs="Times New Roman"/>
          <w:sz w:val="24"/>
          <w:szCs w:val="24"/>
        </w:rPr>
        <w:t>направляются</w:t>
      </w:r>
      <w:r w:rsidRPr="00DA4715">
        <w:rPr>
          <w:rFonts w:ascii="Times New Roman" w:hAnsi="Times New Roman" w:cs="Times New Roman"/>
          <w:sz w:val="24"/>
          <w:szCs w:val="24"/>
        </w:rPr>
        <w:t xml:space="preserve"> на адрес электронной почты:</w:t>
      </w:r>
      <w:r w:rsidR="004656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4656E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caspiand</w:t>
      </w:r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ream</w:t>
      </w:r>
      <w:proofErr w:type="spellEnd"/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A4715" w:rsidRPr="00DA4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Все работы будут проверяться на наличие/отсутствия плагиата. Перед тем как направить окончательный </w:t>
      </w:r>
      <w:r w:rsidR="00DA4715" w:rsidRPr="00DA4715">
        <w:rPr>
          <w:rFonts w:ascii="Times New Roman" w:hAnsi="Times New Roman" w:cs="Times New Roman"/>
          <w:sz w:val="24"/>
          <w:szCs w:val="24"/>
        </w:rPr>
        <w:t>вариант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DA4715">
        <w:rPr>
          <w:rFonts w:ascii="Times New Roman" w:hAnsi="Times New Roman" w:cs="Times New Roman"/>
          <w:sz w:val="24"/>
          <w:szCs w:val="24"/>
        </w:rPr>
        <w:t xml:space="preserve"> эссе участник может самостоятельно проверить свою работу на наличие/отсутствие плагиата и установления уровня уникальности. Участнику необходимо скачать и установить программу с </w:t>
      </w:r>
      <w:r w:rsidRPr="004656E8">
        <w:rPr>
          <w:rFonts w:ascii="Times New Roman" w:hAnsi="Times New Roman" w:cs="Times New Roman"/>
          <w:sz w:val="24"/>
          <w:szCs w:val="24"/>
        </w:rPr>
        <w:t>сайта</w:t>
      </w:r>
      <w:r w:rsidRPr="004656E8">
        <w:rPr>
          <w:rFonts w:ascii="Times New Roman" w:hAnsi="Times New Roman" w:cs="Times New Roman"/>
          <w:i/>
          <w:sz w:val="24"/>
          <w:szCs w:val="24"/>
        </w:rPr>
        <w:t xml:space="preserve"> https://www.etxt.ru/antiplagiat/.</w:t>
      </w:r>
      <w:r w:rsidRPr="00DA4715">
        <w:rPr>
          <w:rFonts w:ascii="Times New Roman" w:hAnsi="Times New Roman" w:cs="Times New Roman"/>
          <w:sz w:val="24"/>
          <w:szCs w:val="24"/>
        </w:rPr>
        <w:t xml:space="preserve"> уровень уникальности текста должен быть </w:t>
      </w:r>
      <w:r w:rsidRPr="004656E8">
        <w:rPr>
          <w:rFonts w:ascii="Times New Roman" w:hAnsi="Times New Roman" w:cs="Times New Roman"/>
          <w:b/>
          <w:sz w:val="24"/>
          <w:szCs w:val="24"/>
        </w:rPr>
        <w:t>не менее 75%.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Прошедшими на второй этап считаются участники, получившие </w:t>
      </w:r>
      <w:r w:rsidR="00DA4715" w:rsidRPr="00DA4715">
        <w:rPr>
          <w:rFonts w:ascii="Times New Roman" w:hAnsi="Times New Roman" w:cs="Times New Roman"/>
          <w:sz w:val="24"/>
          <w:szCs w:val="24"/>
        </w:rPr>
        <w:t>положительное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заключение Комиссии.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Критерием допуска ко второму этапу Конкурса является получение </w:t>
      </w:r>
      <w:r w:rsidRPr="004656E8">
        <w:rPr>
          <w:rFonts w:ascii="Times New Roman" w:hAnsi="Times New Roman" w:cs="Times New Roman"/>
          <w:b/>
          <w:sz w:val="24"/>
          <w:szCs w:val="24"/>
        </w:rPr>
        <w:t>не менее 90%</w:t>
      </w:r>
      <w:r w:rsidRPr="00DA471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>-рейтинговой буквенной системе оценки.</w:t>
      </w:r>
    </w:p>
    <w:p w:rsidR="00F41A9D" w:rsidRPr="00DA4715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Результаты первого этапа будут заранее сообщены участникам по электронной почте и </w:t>
      </w:r>
      <w:r w:rsidR="00DA4715" w:rsidRPr="00DA4715">
        <w:rPr>
          <w:rFonts w:ascii="Times New Roman" w:hAnsi="Times New Roman" w:cs="Times New Roman"/>
          <w:sz w:val="24"/>
          <w:szCs w:val="24"/>
        </w:rPr>
        <w:t>вывешены</w:t>
      </w:r>
      <w:r w:rsidRPr="00DA4715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Pr="00DA4715">
          <w:rPr>
            <w:rStyle w:val="a5"/>
            <w:rFonts w:ascii="Times New Roman" w:hAnsi="Times New Roman" w:cs="Times New Roman"/>
            <w:sz w:val="24"/>
            <w:szCs w:val="24"/>
          </w:rPr>
          <w:t>https://cu.edu.kz/</w:t>
        </w:r>
      </w:hyperlink>
    </w:p>
    <w:p w:rsidR="00F41A9D" w:rsidRPr="004656E8" w:rsidRDefault="00F41A9D" w:rsidP="004656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6E8">
        <w:rPr>
          <w:rStyle w:val="a6"/>
          <w:rFonts w:ascii="Times New Roman" w:hAnsi="Times New Roman" w:cs="Times New Roman"/>
          <w:sz w:val="24"/>
          <w:szCs w:val="24"/>
        </w:rPr>
        <w:t>Второй этап</w:t>
      </w:r>
      <w:r w:rsidR="004656E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4656E8">
        <w:rPr>
          <w:rFonts w:ascii="Times New Roman" w:hAnsi="Times New Roman" w:cs="Times New Roman"/>
          <w:sz w:val="24"/>
          <w:szCs w:val="24"/>
        </w:rPr>
        <w:t xml:space="preserve"> тестирование, состоящее из 60 вопросов по основам права. Данный этап предполагает оценку знаний участников основ следующих отраслей права: конституционного, административного, гражданского, уголовного, трудового, семейного, налогового права.</w:t>
      </w:r>
    </w:p>
    <w:p w:rsidR="00F41A9D" w:rsidRPr="00DA4715" w:rsidRDefault="00F41A9D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Результаты второго этапа будут оценены по 60 бальной шкале. Прошедшими на третий этап считаются участники, набравшие </w:t>
      </w:r>
      <w:r w:rsidRPr="00186DC5">
        <w:rPr>
          <w:rFonts w:ascii="Times New Roman" w:hAnsi="Times New Roman" w:cs="Times New Roman"/>
          <w:b/>
          <w:sz w:val="24"/>
          <w:szCs w:val="24"/>
        </w:rPr>
        <w:t>не менее 30 баллов</w:t>
      </w:r>
      <w:r w:rsidRPr="00DA4715">
        <w:rPr>
          <w:rFonts w:ascii="Times New Roman" w:hAnsi="Times New Roman" w:cs="Times New Roman"/>
          <w:sz w:val="24"/>
          <w:szCs w:val="24"/>
        </w:rPr>
        <w:t xml:space="preserve">. Результаты второго этапа будут сообщены участникам сразу после проведения тестирования и вывешены на сайте: </w:t>
      </w:r>
      <w:hyperlink r:id="rId7" w:history="1">
        <w:r w:rsidR="00C516FC" w:rsidRPr="00DA4715">
          <w:rPr>
            <w:rStyle w:val="a5"/>
            <w:rFonts w:ascii="Times New Roman" w:hAnsi="Times New Roman" w:cs="Times New Roman"/>
            <w:sz w:val="24"/>
            <w:szCs w:val="24"/>
          </w:rPr>
          <w:t>https://cu.edu.kz/</w:t>
        </w:r>
      </w:hyperlink>
    </w:p>
    <w:p w:rsidR="00F41A9D" w:rsidRPr="00186DC5" w:rsidRDefault="00186DC5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Третий этап</w:t>
      </w:r>
      <w:r>
        <w:rPr>
          <w:rStyle w:val="a6"/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41A9D" w:rsidRPr="00186DC5">
        <w:rPr>
          <w:rFonts w:ascii="Times New Roman" w:hAnsi="Times New Roman" w:cs="Times New Roman"/>
          <w:sz w:val="24"/>
          <w:szCs w:val="24"/>
        </w:rPr>
        <w:t xml:space="preserve">собеседование с победителями второго этапа Конкурса. В ходе собеседования выясняются личностные и профессиональные качества участников и их представления о будущей профессии, ожидания, мотивация. Доступен формат онлайн и </w:t>
      </w:r>
      <w:proofErr w:type="spellStart"/>
      <w:r w:rsidR="00F41A9D" w:rsidRPr="00186DC5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F41A9D" w:rsidRPr="00186DC5">
        <w:rPr>
          <w:rFonts w:ascii="Times New Roman" w:hAnsi="Times New Roman" w:cs="Times New Roman"/>
          <w:sz w:val="24"/>
          <w:szCs w:val="24"/>
        </w:rPr>
        <w:t>.</w:t>
      </w:r>
    </w:p>
    <w:p w:rsidR="00C516FC" w:rsidRPr="00DA4715" w:rsidRDefault="00C516FC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В ходе собеседования конкурсная комиссия оценивает участников по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>-рейтинговой буквенной системе оценки</w:t>
      </w:r>
      <w:r w:rsidR="00AF220A" w:rsidRPr="00DA4715">
        <w:rPr>
          <w:rFonts w:ascii="Times New Roman" w:hAnsi="Times New Roman" w:cs="Times New Roman"/>
          <w:sz w:val="24"/>
          <w:szCs w:val="24"/>
        </w:rPr>
        <w:t xml:space="preserve"> по следующим параметрам: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 w:rsidRPr="00DA4715">
        <w:rPr>
          <w:rFonts w:ascii="Times New Roman" w:hAnsi="Times New Roman" w:cs="Times New Roman"/>
          <w:sz w:val="24"/>
          <w:szCs w:val="24"/>
        </w:rPr>
        <w:t>личностные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 w:rsidRPr="00DA4715">
        <w:rPr>
          <w:rFonts w:ascii="Times New Roman" w:hAnsi="Times New Roman" w:cs="Times New Roman"/>
          <w:sz w:val="24"/>
          <w:szCs w:val="24"/>
        </w:rPr>
        <w:t>лидерские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DA4715" w:rsidRPr="00DA4715">
        <w:rPr>
          <w:rFonts w:ascii="Times New Roman" w:hAnsi="Times New Roman" w:cs="Times New Roman"/>
          <w:sz w:val="24"/>
          <w:szCs w:val="24"/>
        </w:rPr>
        <w:t>рофессиональные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lastRenderedPageBreak/>
        <w:t>-ожидания;</w:t>
      </w:r>
    </w:p>
    <w:p w:rsidR="00AF220A" w:rsidRPr="00DA4715" w:rsidRDefault="00186DC5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20A" w:rsidRPr="00DA4715">
        <w:rPr>
          <w:rFonts w:ascii="Times New Roman" w:hAnsi="Times New Roman" w:cs="Times New Roman"/>
          <w:sz w:val="24"/>
          <w:szCs w:val="24"/>
        </w:rPr>
        <w:t>мотивация;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</w:t>
      </w:r>
      <w:r w:rsidR="00DA4715" w:rsidRPr="00DA4715">
        <w:rPr>
          <w:rFonts w:ascii="Times New Roman" w:hAnsi="Times New Roman" w:cs="Times New Roman"/>
          <w:sz w:val="24"/>
          <w:szCs w:val="24"/>
        </w:rPr>
        <w:t>потенциальные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возможности участника для прохождения </w:t>
      </w:r>
      <w:proofErr w:type="gramStart"/>
      <w:r w:rsidRPr="00DA471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A4715">
        <w:rPr>
          <w:rFonts w:ascii="Times New Roman" w:hAnsi="Times New Roman" w:cs="Times New Roman"/>
          <w:sz w:val="24"/>
          <w:szCs w:val="24"/>
        </w:rPr>
        <w:t xml:space="preserve"> «</w:t>
      </w:r>
      <w:r w:rsidR="00DA4715">
        <w:rPr>
          <w:rFonts w:ascii="Times New Roman" w:hAnsi="Times New Roman" w:cs="Times New Roman"/>
          <w:sz w:val="24"/>
          <w:szCs w:val="24"/>
          <w:lang w:val="en-US"/>
        </w:rPr>
        <w:t>Caspian</w:t>
      </w:r>
      <w:r w:rsidR="00DA4715" w:rsidRPr="00DA4715">
        <w:rPr>
          <w:rFonts w:ascii="Times New Roman" w:hAnsi="Times New Roman" w:cs="Times New Roman"/>
          <w:sz w:val="24"/>
          <w:szCs w:val="24"/>
        </w:rPr>
        <w:t xml:space="preserve"> </w:t>
      </w:r>
      <w:r w:rsidR="00DA4715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="00DA4715" w:rsidRPr="00DA4715">
        <w:rPr>
          <w:rFonts w:ascii="Times New Roman" w:hAnsi="Times New Roman" w:cs="Times New Roman"/>
          <w:sz w:val="24"/>
          <w:szCs w:val="24"/>
        </w:rPr>
        <w:t xml:space="preserve"> </w:t>
      </w:r>
      <w:r w:rsidR="00DA4715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DA4715">
        <w:rPr>
          <w:rFonts w:ascii="Times New Roman" w:hAnsi="Times New Roman" w:cs="Times New Roman"/>
          <w:sz w:val="24"/>
          <w:szCs w:val="24"/>
        </w:rPr>
        <w:t>»;</w:t>
      </w:r>
    </w:p>
    <w:p w:rsidR="00AF220A" w:rsidRPr="00186DC5" w:rsidRDefault="00AF220A" w:rsidP="004656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715">
        <w:rPr>
          <w:rFonts w:ascii="Times New Roman" w:hAnsi="Times New Roman" w:cs="Times New Roman"/>
          <w:sz w:val="24"/>
          <w:szCs w:val="24"/>
        </w:rPr>
        <w:t>-способность к ясному изложению мысли</w:t>
      </w:r>
      <w:r w:rsidR="00186DC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F220A" w:rsidRPr="00DA4715" w:rsidRDefault="00AF220A" w:rsidP="004656E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-способность к изучению языка.</w:t>
      </w:r>
    </w:p>
    <w:p w:rsidR="00AF220A" w:rsidRPr="00186DC5" w:rsidRDefault="00AF220A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715">
        <w:rPr>
          <w:rFonts w:ascii="Times New Roman" w:hAnsi="Times New Roman" w:cs="Times New Roman"/>
          <w:sz w:val="24"/>
          <w:szCs w:val="24"/>
        </w:rPr>
        <w:t>Прошедшими третий этап считаются участники, получившие положительное заключение Комиссии с учетом баллов ЕНТ и баллов, набранных на первом и втором этапе Конкурса, а также достижения участников в международных конк</w:t>
      </w:r>
      <w:r w:rsidR="00DA4715">
        <w:rPr>
          <w:rFonts w:ascii="Times New Roman" w:hAnsi="Times New Roman" w:cs="Times New Roman"/>
          <w:sz w:val="24"/>
          <w:szCs w:val="24"/>
        </w:rPr>
        <w:t>урс</w:t>
      </w:r>
      <w:r w:rsidRPr="00DA4715">
        <w:rPr>
          <w:rFonts w:ascii="Times New Roman" w:hAnsi="Times New Roman" w:cs="Times New Roman"/>
          <w:sz w:val="24"/>
          <w:szCs w:val="24"/>
        </w:rPr>
        <w:t>а</w:t>
      </w:r>
      <w:r w:rsidR="00DA4715">
        <w:rPr>
          <w:rFonts w:ascii="Times New Roman" w:hAnsi="Times New Roman" w:cs="Times New Roman"/>
          <w:sz w:val="24"/>
          <w:szCs w:val="24"/>
        </w:rPr>
        <w:t>х, олимпиад, обладатели знака «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лтын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A4715">
        <w:rPr>
          <w:rFonts w:ascii="Times New Roman" w:hAnsi="Times New Roman" w:cs="Times New Roman"/>
          <w:sz w:val="24"/>
          <w:szCs w:val="24"/>
        </w:rPr>
        <w:t>»</w:t>
      </w:r>
      <w:r w:rsidR="00186DC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F220A" w:rsidRPr="00DA4715" w:rsidRDefault="00AF220A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Результаты третьего этапа будут сообщены участникам после проведения и вывешены на сайте.</w:t>
      </w:r>
    </w:p>
    <w:p w:rsidR="00D26221" w:rsidRPr="00DA4715" w:rsidRDefault="001F0318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На втором и </w:t>
      </w:r>
      <w:r w:rsidR="00DA4715" w:rsidRPr="00DA4715">
        <w:rPr>
          <w:rFonts w:ascii="Times New Roman" w:hAnsi="Times New Roman" w:cs="Times New Roman"/>
          <w:sz w:val="24"/>
          <w:szCs w:val="24"/>
        </w:rPr>
        <w:t>третьем</w:t>
      </w:r>
      <w:r w:rsidR="00DA4715">
        <w:rPr>
          <w:rFonts w:ascii="Times New Roman" w:hAnsi="Times New Roman" w:cs="Times New Roman"/>
          <w:sz w:val="24"/>
          <w:szCs w:val="24"/>
        </w:rPr>
        <w:t xml:space="preserve"> этапах Конкурса участник должны</w:t>
      </w:r>
      <w:r w:rsidRPr="00DA4715">
        <w:rPr>
          <w:rFonts w:ascii="Times New Roman" w:hAnsi="Times New Roman" w:cs="Times New Roman"/>
          <w:sz w:val="24"/>
          <w:szCs w:val="24"/>
        </w:rPr>
        <w:t xml:space="preserve"> иметь при себе </w:t>
      </w:r>
      <w:r w:rsidR="00DA4715" w:rsidRPr="00DA4715">
        <w:rPr>
          <w:rFonts w:ascii="Times New Roman" w:hAnsi="Times New Roman" w:cs="Times New Roman"/>
          <w:sz w:val="24"/>
          <w:szCs w:val="24"/>
        </w:rPr>
        <w:t>удостоверение</w:t>
      </w:r>
      <w:r w:rsidRPr="00DA4715">
        <w:rPr>
          <w:rFonts w:ascii="Times New Roman" w:hAnsi="Times New Roman" w:cs="Times New Roman"/>
          <w:sz w:val="24"/>
          <w:szCs w:val="24"/>
        </w:rPr>
        <w:t xml:space="preserve"> личности, а также сертификат ЕНТ или КТ </w:t>
      </w:r>
      <w:r w:rsidR="00DA4715" w:rsidRPr="00DA4715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DA4715">
        <w:rPr>
          <w:rFonts w:ascii="Times New Roman" w:hAnsi="Times New Roman" w:cs="Times New Roman"/>
          <w:sz w:val="24"/>
          <w:szCs w:val="24"/>
        </w:rPr>
        <w:t xml:space="preserve"> образца, в противном случае он не будет допущен к участию в конкурсе.</w:t>
      </w:r>
    </w:p>
    <w:p w:rsidR="001F0318" w:rsidRPr="00DA4715" w:rsidRDefault="001F0318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На втором и третьем этапах конкурса участнику запрещается иметь при себе средства с</w:t>
      </w:r>
      <w:r w:rsidR="00DA4715">
        <w:rPr>
          <w:rFonts w:ascii="Times New Roman" w:hAnsi="Times New Roman" w:cs="Times New Roman"/>
          <w:sz w:val="24"/>
          <w:szCs w:val="24"/>
        </w:rPr>
        <w:t>в</w:t>
      </w:r>
      <w:r w:rsidRPr="00DA4715">
        <w:rPr>
          <w:rFonts w:ascii="Times New Roman" w:hAnsi="Times New Roman" w:cs="Times New Roman"/>
          <w:sz w:val="24"/>
          <w:szCs w:val="24"/>
        </w:rPr>
        <w:t>язи, электронно-вычислительную техник, фото,</w:t>
      </w:r>
      <w:r w:rsidR="00DA4715">
        <w:rPr>
          <w:rFonts w:ascii="Times New Roman" w:hAnsi="Times New Roman" w:cs="Times New Roman"/>
          <w:sz w:val="24"/>
          <w:szCs w:val="24"/>
        </w:rPr>
        <w:t xml:space="preserve"> </w:t>
      </w:r>
      <w:r w:rsidRPr="00DA4715">
        <w:rPr>
          <w:rFonts w:ascii="Times New Roman" w:hAnsi="Times New Roman" w:cs="Times New Roman"/>
          <w:sz w:val="24"/>
          <w:szCs w:val="24"/>
        </w:rPr>
        <w:t xml:space="preserve">аудио и видеоаппаратуру, справочные материалы, письменные заметки и </w:t>
      </w:r>
      <w:r w:rsidR="00DA4715">
        <w:rPr>
          <w:rFonts w:ascii="Times New Roman" w:hAnsi="Times New Roman" w:cs="Times New Roman"/>
          <w:sz w:val="24"/>
          <w:szCs w:val="24"/>
        </w:rPr>
        <w:t>и</w:t>
      </w:r>
      <w:r w:rsidRPr="00DA4715">
        <w:rPr>
          <w:rFonts w:ascii="Times New Roman" w:hAnsi="Times New Roman" w:cs="Times New Roman"/>
          <w:sz w:val="24"/>
          <w:szCs w:val="24"/>
        </w:rPr>
        <w:t>ные средства хранения и передачи информации.</w:t>
      </w:r>
    </w:p>
    <w:p w:rsidR="001F0318" w:rsidRPr="00DA4715" w:rsidRDefault="001F0318" w:rsidP="00186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Участник, нарушивший указанные требования будет дисквалифицирован и снят с Конкурса.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DC5">
        <w:rPr>
          <w:rFonts w:ascii="Times New Roman" w:hAnsi="Times New Roman" w:cs="Times New Roman"/>
          <w:b/>
          <w:sz w:val="24"/>
          <w:szCs w:val="24"/>
        </w:rPr>
        <w:t>Место проведения Конк</w:t>
      </w:r>
      <w:r w:rsidR="00DA4715" w:rsidRPr="00186DC5">
        <w:rPr>
          <w:rFonts w:ascii="Times New Roman" w:hAnsi="Times New Roman" w:cs="Times New Roman"/>
          <w:b/>
          <w:sz w:val="24"/>
          <w:szCs w:val="24"/>
        </w:rPr>
        <w:t>у</w:t>
      </w:r>
      <w:r w:rsidRPr="00186DC5">
        <w:rPr>
          <w:rFonts w:ascii="Times New Roman" w:hAnsi="Times New Roman" w:cs="Times New Roman"/>
          <w:b/>
          <w:sz w:val="24"/>
          <w:szCs w:val="24"/>
        </w:rPr>
        <w:t>рса:</w:t>
      </w:r>
      <w:r w:rsidRPr="00DA4715">
        <w:rPr>
          <w:rFonts w:ascii="Times New Roman" w:hAnsi="Times New Roman" w:cs="Times New Roman"/>
          <w:sz w:val="24"/>
          <w:szCs w:val="24"/>
        </w:rPr>
        <w:t xml:space="preserve"> второй и третий э</w:t>
      </w:r>
      <w:r w:rsidR="00DA4715">
        <w:rPr>
          <w:rFonts w:ascii="Times New Roman" w:hAnsi="Times New Roman" w:cs="Times New Roman"/>
          <w:sz w:val="24"/>
          <w:szCs w:val="24"/>
        </w:rPr>
        <w:t>т</w:t>
      </w:r>
      <w:r w:rsidRPr="00DA4715">
        <w:rPr>
          <w:rFonts w:ascii="Times New Roman" w:hAnsi="Times New Roman" w:cs="Times New Roman"/>
          <w:sz w:val="24"/>
          <w:szCs w:val="24"/>
        </w:rPr>
        <w:t xml:space="preserve">апы Конкурса проводятся по адресу «Каспийский общественный </w:t>
      </w:r>
      <w:r w:rsidR="00AF5F11" w:rsidRPr="00DA4715">
        <w:rPr>
          <w:rFonts w:ascii="Times New Roman" w:hAnsi="Times New Roman" w:cs="Times New Roman"/>
          <w:sz w:val="24"/>
          <w:szCs w:val="24"/>
        </w:rPr>
        <w:t>университет</w:t>
      </w:r>
      <w:r w:rsidRPr="00DA471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471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A471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пр.Достык</w:t>
      </w:r>
      <w:proofErr w:type="spellEnd"/>
      <w:r w:rsidRPr="00DA4715">
        <w:rPr>
          <w:rFonts w:ascii="Times New Roman" w:hAnsi="Times New Roman" w:cs="Times New Roman"/>
          <w:sz w:val="24"/>
          <w:szCs w:val="24"/>
        </w:rPr>
        <w:t xml:space="preserve"> 85а.</w:t>
      </w:r>
    </w:p>
    <w:p w:rsidR="001F0318" w:rsidRPr="00DA4715" w:rsidRDefault="001F0318" w:rsidP="00465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18" w:rsidRPr="00186DC5" w:rsidRDefault="001F0318" w:rsidP="0046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C5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>Итоги Конкурса подводятся членами Комиссии.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86DC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DA4715">
        <w:rPr>
          <w:rFonts w:ascii="Times New Roman" w:hAnsi="Times New Roman" w:cs="Times New Roman"/>
          <w:sz w:val="24"/>
          <w:szCs w:val="24"/>
        </w:rPr>
        <w:t xml:space="preserve"> подведении итогов </w:t>
      </w:r>
      <w:r w:rsidR="00DA4715">
        <w:rPr>
          <w:rFonts w:ascii="Times New Roman" w:hAnsi="Times New Roman" w:cs="Times New Roman"/>
          <w:sz w:val="24"/>
          <w:szCs w:val="24"/>
        </w:rPr>
        <w:t>Ко</w:t>
      </w:r>
      <w:r w:rsidRPr="00DA4715">
        <w:rPr>
          <w:rFonts w:ascii="Times New Roman" w:hAnsi="Times New Roman" w:cs="Times New Roman"/>
          <w:sz w:val="24"/>
          <w:szCs w:val="24"/>
        </w:rPr>
        <w:t xml:space="preserve">нкурса будут учитываться и имеют преимущества участники, обладающие знаком «Алтын </w:t>
      </w:r>
      <w:proofErr w:type="spellStart"/>
      <w:r w:rsidRPr="00DA4715"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A4715">
        <w:rPr>
          <w:rFonts w:ascii="Times New Roman" w:hAnsi="Times New Roman" w:cs="Times New Roman"/>
          <w:sz w:val="24"/>
          <w:szCs w:val="24"/>
        </w:rPr>
        <w:t>».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Победителями Конкурса считаются </w:t>
      </w:r>
      <w:r w:rsidR="00DA4715" w:rsidRPr="00186DC5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186D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86DC5">
        <w:rPr>
          <w:rFonts w:ascii="Times New Roman" w:hAnsi="Times New Roman" w:cs="Times New Roman"/>
          <w:b/>
          <w:sz w:val="24"/>
          <w:szCs w:val="24"/>
        </w:rPr>
        <w:t>(двадцать пять)</w:t>
      </w:r>
      <w:r w:rsidRPr="00186DC5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DA4715">
        <w:rPr>
          <w:rFonts w:ascii="Times New Roman" w:hAnsi="Times New Roman" w:cs="Times New Roman"/>
          <w:sz w:val="24"/>
          <w:szCs w:val="24"/>
        </w:rPr>
        <w:t>, получившие итоговое положительное заключе</w:t>
      </w:r>
      <w:r w:rsidR="00DA4715">
        <w:rPr>
          <w:rFonts w:ascii="Times New Roman" w:hAnsi="Times New Roman" w:cs="Times New Roman"/>
          <w:sz w:val="24"/>
          <w:szCs w:val="24"/>
        </w:rPr>
        <w:t>ние комиссии по результатам все</w:t>
      </w:r>
      <w:r w:rsidR="00DA4715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DA4715">
        <w:rPr>
          <w:rFonts w:ascii="Times New Roman" w:hAnsi="Times New Roman" w:cs="Times New Roman"/>
          <w:sz w:val="24"/>
          <w:szCs w:val="24"/>
        </w:rPr>
        <w:t xml:space="preserve"> этапов Конкурса.</w:t>
      </w:r>
    </w:p>
    <w:p w:rsidR="001F0318" w:rsidRPr="00DA4715" w:rsidRDefault="001F0318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715">
        <w:rPr>
          <w:rFonts w:ascii="Times New Roman" w:hAnsi="Times New Roman" w:cs="Times New Roman"/>
          <w:sz w:val="24"/>
          <w:szCs w:val="24"/>
        </w:rPr>
        <w:t xml:space="preserve">Количество победителей строго </w:t>
      </w:r>
      <w:r w:rsidR="00DA4715" w:rsidRPr="00DA4715">
        <w:rPr>
          <w:rFonts w:ascii="Times New Roman" w:hAnsi="Times New Roman" w:cs="Times New Roman"/>
          <w:sz w:val="24"/>
          <w:szCs w:val="24"/>
        </w:rPr>
        <w:t>регламентировано</w:t>
      </w:r>
      <w:r w:rsidRPr="00DA4715">
        <w:rPr>
          <w:rFonts w:ascii="Times New Roman" w:hAnsi="Times New Roman" w:cs="Times New Roman"/>
          <w:sz w:val="24"/>
          <w:szCs w:val="24"/>
        </w:rPr>
        <w:t xml:space="preserve"> и не может быть увеличено.</w:t>
      </w:r>
    </w:p>
    <w:p w:rsidR="001F0318" w:rsidRPr="00DA4715" w:rsidRDefault="00186DC5" w:rsidP="00186D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Возражени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1F0318" w:rsidRPr="00DA4715">
        <w:rPr>
          <w:rFonts w:ascii="Times New Roman" w:hAnsi="Times New Roman" w:cs="Times New Roman"/>
          <w:sz w:val="24"/>
          <w:szCs w:val="24"/>
        </w:rPr>
        <w:t xml:space="preserve">, апелляции, претензии по итогам </w:t>
      </w:r>
      <w:proofErr w:type="spellStart"/>
      <w:r w:rsidR="001F0318" w:rsidRPr="00DA4715">
        <w:rPr>
          <w:rFonts w:ascii="Times New Roman" w:hAnsi="Times New Roman" w:cs="Times New Roman"/>
          <w:sz w:val="24"/>
          <w:szCs w:val="24"/>
        </w:rPr>
        <w:t>Конк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="001F0318" w:rsidRPr="00DA4715">
        <w:rPr>
          <w:rFonts w:ascii="Times New Roman" w:hAnsi="Times New Roman" w:cs="Times New Roman"/>
          <w:sz w:val="24"/>
          <w:szCs w:val="24"/>
        </w:rPr>
        <w:t>рса</w:t>
      </w:r>
      <w:proofErr w:type="spellEnd"/>
      <w:r w:rsidR="001F0318" w:rsidRPr="00DA4715">
        <w:rPr>
          <w:rFonts w:ascii="Times New Roman" w:hAnsi="Times New Roman" w:cs="Times New Roman"/>
          <w:sz w:val="24"/>
          <w:szCs w:val="24"/>
        </w:rPr>
        <w:t xml:space="preserve"> не принимаются.</w:t>
      </w:r>
    </w:p>
    <w:p w:rsidR="001F0318" w:rsidRDefault="001F0318" w:rsidP="00186DC5">
      <w:pPr>
        <w:ind w:firstLine="360"/>
        <w:jc w:val="both"/>
      </w:pPr>
      <w:r w:rsidRPr="00DA4715">
        <w:rPr>
          <w:rFonts w:ascii="Times New Roman" w:hAnsi="Times New Roman" w:cs="Times New Roman"/>
          <w:sz w:val="24"/>
          <w:szCs w:val="24"/>
        </w:rPr>
        <w:lastRenderedPageBreak/>
        <w:t>Победители Конкурса зачисляются в Университет на основе</w:t>
      </w:r>
      <w:r w:rsidR="002F243D">
        <w:rPr>
          <w:rFonts w:ascii="Times New Roman" w:hAnsi="Times New Roman" w:cs="Times New Roman"/>
          <w:sz w:val="24"/>
          <w:szCs w:val="24"/>
        </w:rPr>
        <w:t xml:space="preserve"> предоставляемого гранта/скидки</w:t>
      </w:r>
      <w:r w:rsidRPr="00DA4715">
        <w:rPr>
          <w:rFonts w:ascii="Times New Roman" w:hAnsi="Times New Roman" w:cs="Times New Roman"/>
          <w:sz w:val="24"/>
          <w:szCs w:val="24"/>
        </w:rPr>
        <w:t xml:space="preserve"> и будут об</w:t>
      </w:r>
      <w:r w:rsidR="00DA4715">
        <w:rPr>
          <w:rFonts w:ascii="Times New Roman" w:hAnsi="Times New Roman" w:cs="Times New Roman"/>
          <w:sz w:val="24"/>
          <w:szCs w:val="24"/>
        </w:rPr>
        <w:t xml:space="preserve">учаться по специальной </w:t>
      </w:r>
      <w:proofErr w:type="spellStart"/>
      <w:r w:rsidR="00DA4715">
        <w:rPr>
          <w:rFonts w:ascii="Times New Roman" w:hAnsi="Times New Roman" w:cs="Times New Roman"/>
          <w:sz w:val="24"/>
          <w:szCs w:val="24"/>
        </w:rPr>
        <w:t>трехъяз</w:t>
      </w:r>
      <w:proofErr w:type="spellEnd"/>
      <w:r w:rsidR="00DA4715">
        <w:rPr>
          <w:rFonts w:ascii="Times New Roman" w:hAnsi="Times New Roman" w:cs="Times New Roman"/>
          <w:sz w:val="24"/>
          <w:szCs w:val="24"/>
          <w:lang w:val="kk-KZ"/>
        </w:rPr>
        <w:t>ыч</w:t>
      </w:r>
      <w:r w:rsidRPr="00DA4715">
        <w:rPr>
          <w:rFonts w:ascii="Times New Roman" w:hAnsi="Times New Roman" w:cs="Times New Roman"/>
          <w:sz w:val="24"/>
          <w:szCs w:val="24"/>
        </w:rPr>
        <w:t>ной программе в течение четырехлетнего периода</w:t>
      </w:r>
      <w:r>
        <w:t>.</w:t>
      </w:r>
    </w:p>
    <w:sectPr w:rsidR="001F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6D"/>
    <w:multiLevelType w:val="hybridMultilevel"/>
    <w:tmpl w:val="F886E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4"/>
    <w:rsid w:val="00186DC5"/>
    <w:rsid w:val="001F0318"/>
    <w:rsid w:val="002F243D"/>
    <w:rsid w:val="004656E8"/>
    <w:rsid w:val="006C6C80"/>
    <w:rsid w:val="00AF220A"/>
    <w:rsid w:val="00AF5F11"/>
    <w:rsid w:val="00B86694"/>
    <w:rsid w:val="00C516FC"/>
    <w:rsid w:val="00D26221"/>
    <w:rsid w:val="00DA4715"/>
    <w:rsid w:val="00F30F45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1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1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.ed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.edu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</dc:creator>
  <cp:keywords/>
  <dc:description/>
  <cp:lastModifiedBy>Aziza</cp:lastModifiedBy>
  <cp:revision>9</cp:revision>
  <dcterms:created xsi:type="dcterms:W3CDTF">2023-06-13T12:26:00Z</dcterms:created>
  <dcterms:modified xsi:type="dcterms:W3CDTF">2024-07-10T09:02:00Z</dcterms:modified>
</cp:coreProperties>
</file>